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9A563" w14:textId="0E19AAB3" w:rsidR="00782DD0" w:rsidRDefault="00AC3974" w:rsidP="00406CAC">
      <w:pPr>
        <w:spacing w:after="0"/>
      </w:pPr>
      <w:r>
        <w:tab/>
      </w:r>
      <w:r>
        <w:tab/>
      </w:r>
      <w:r>
        <w:tab/>
      </w:r>
      <w:r>
        <w:tab/>
      </w:r>
      <w:r w:rsidR="0085588F">
        <w:tab/>
      </w:r>
      <w:r>
        <w:tab/>
        <w:t xml:space="preserve">Tomaszów Mazowiecki, dnia </w:t>
      </w:r>
      <w:r w:rsidR="00071593">
        <w:t xml:space="preserve">16 grudnia </w:t>
      </w:r>
      <w:r>
        <w:t>202</w:t>
      </w:r>
      <w:r w:rsidR="00071593">
        <w:t>5</w:t>
      </w:r>
      <w:r>
        <w:t xml:space="preserve"> roku </w:t>
      </w:r>
    </w:p>
    <w:p w14:paraId="7FAACD75" w14:textId="77777777" w:rsidR="00406CAC" w:rsidRDefault="00406CAC" w:rsidP="00406CAC">
      <w:pPr>
        <w:spacing w:after="0"/>
      </w:pPr>
    </w:p>
    <w:p w14:paraId="56990381" w14:textId="77777777" w:rsidR="00241E7F" w:rsidRDefault="00241E7F" w:rsidP="00406CAC">
      <w:pPr>
        <w:spacing w:after="0"/>
      </w:pPr>
    </w:p>
    <w:p w14:paraId="47284B66" w14:textId="77777777" w:rsidR="00AC3974" w:rsidRPr="008C2059" w:rsidRDefault="00AC3974" w:rsidP="00495261">
      <w:pPr>
        <w:spacing w:after="0" w:line="360" w:lineRule="auto"/>
        <w:jc w:val="center"/>
        <w:rPr>
          <w:b/>
        </w:rPr>
      </w:pPr>
      <w:r w:rsidRPr="008C2059">
        <w:rPr>
          <w:b/>
        </w:rPr>
        <w:t>I</w:t>
      </w:r>
      <w:r w:rsidR="008C2059">
        <w:rPr>
          <w:b/>
        </w:rPr>
        <w:t xml:space="preserve"> </w:t>
      </w:r>
      <w:r w:rsidRPr="008C2059">
        <w:rPr>
          <w:b/>
        </w:rPr>
        <w:t>N</w:t>
      </w:r>
      <w:r w:rsidR="008C2059">
        <w:rPr>
          <w:b/>
        </w:rPr>
        <w:t xml:space="preserve"> </w:t>
      </w:r>
      <w:r w:rsidRPr="008C2059">
        <w:rPr>
          <w:b/>
        </w:rPr>
        <w:t>F</w:t>
      </w:r>
      <w:r w:rsidR="008C2059">
        <w:rPr>
          <w:b/>
        </w:rPr>
        <w:t xml:space="preserve"> </w:t>
      </w:r>
      <w:r w:rsidRPr="008C2059">
        <w:rPr>
          <w:b/>
        </w:rPr>
        <w:t>O</w:t>
      </w:r>
      <w:r w:rsidR="008C2059">
        <w:rPr>
          <w:b/>
        </w:rPr>
        <w:t xml:space="preserve"> </w:t>
      </w:r>
      <w:r w:rsidRPr="008C2059">
        <w:rPr>
          <w:b/>
        </w:rPr>
        <w:t>R</w:t>
      </w:r>
      <w:r w:rsidR="008C2059">
        <w:rPr>
          <w:b/>
        </w:rPr>
        <w:t xml:space="preserve"> </w:t>
      </w:r>
      <w:r w:rsidRPr="008C2059">
        <w:rPr>
          <w:b/>
        </w:rPr>
        <w:t>M</w:t>
      </w:r>
      <w:r w:rsidR="008C2059">
        <w:rPr>
          <w:b/>
        </w:rPr>
        <w:t xml:space="preserve"> </w:t>
      </w:r>
      <w:r w:rsidRPr="008C2059">
        <w:rPr>
          <w:b/>
        </w:rPr>
        <w:t>A</w:t>
      </w:r>
      <w:r w:rsidR="008C2059">
        <w:rPr>
          <w:b/>
        </w:rPr>
        <w:t xml:space="preserve"> </w:t>
      </w:r>
      <w:r w:rsidRPr="008C2059">
        <w:rPr>
          <w:b/>
        </w:rPr>
        <w:t>C</w:t>
      </w:r>
      <w:r w:rsidR="008C2059">
        <w:rPr>
          <w:b/>
        </w:rPr>
        <w:t xml:space="preserve"> </w:t>
      </w:r>
      <w:r w:rsidRPr="008C2059">
        <w:rPr>
          <w:b/>
        </w:rPr>
        <w:t>J</w:t>
      </w:r>
      <w:r w:rsidR="008C2059">
        <w:rPr>
          <w:b/>
        </w:rPr>
        <w:t xml:space="preserve"> </w:t>
      </w:r>
      <w:r w:rsidRPr="008C2059">
        <w:rPr>
          <w:b/>
        </w:rPr>
        <w:t xml:space="preserve">A </w:t>
      </w:r>
    </w:p>
    <w:p w14:paraId="6FE1523B" w14:textId="77777777" w:rsidR="00AC3974" w:rsidRPr="008C2059" w:rsidRDefault="00AC3974" w:rsidP="00495261">
      <w:pPr>
        <w:spacing w:after="0" w:line="360" w:lineRule="auto"/>
        <w:jc w:val="center"/>
        <w:rPr>
          <w:b/>
        </w:rPr>
      </w:pPr>
      <w:r w:rsidRPr="008C2059">
        <w:rPr>
          <w:b/>
        </w:rPr>
        <w:t xml:space="preserve">o działalności Prezydium Rady Miejskiej Tomaszowa Mazowieckiego w okresie między sesjami, </w:t>
      </w:r>
    </w:p>
    <w:p w14:paraId="321C9AE5" w14:textId="0F8C5448" w:rsidR="00AC3974" w:rsidRPr="008C2059" w:rsidRDefault="00AC3974" w:rsidP="00495261">
      <w:pPr>
        <w:spacing w:after="0" w:line="360" w:lineRule="auto"/>
        <w:jc w:val="center"/>
        <w:rPr>
          <w:b/>
        </w:rPr>
      </w:pPr>
      <w:r w:rsidRPr="008C2059">
        <w:rPr>
          <w:b/>
        </w:rPr>
        <w:t xml:space="preserve">tj. od dnia </w:t>
      </w:r>
      <w:r w:rsidR="00071593">
        <w:rPr>
          <w:b/>
        </w:rPr>
        <w:t>28</w:t>
      </w:r>
      <w:r w:rsidR="0085588F">
        <w:rPr>
          <w:b/>
        </w:rPr>
        <w:t xml:space="preserve"> października </w:t>
      </w:r>
      <w:r w:rsidRPr="008C2059">
        <w:rPr>
          <w:b/>
        </w:rPr>
        <w:t>202</w:t>
      </w:r>
      <w:r w:rsidR="00071593">
        <w:rPr>
          <w:b/>
        </w:rPr>
        <w:t>5</w:t>
      </w:r>
      <w:r w:rsidRPr="008C2059">
        <w:rPr>
          <w:b/>
        </w:rPr>
        <w:t xml:space="preserve"> roku do dnia </w:t>
      </w:r>
      <w:r w:rsidR="00071593">
        <w:rPr>
          <w:b/>
        </w:rPr>
        <w:t xml:space="preserve">16 grudnia </w:t>
      </w:r>
      <w:r w:rsidRPr="008C2059">
        <w:rPr>
          <w:b/>
        </w:rPr>
        <w:t>202</w:t>
      </w:r>
      <w:r w:rsidR="00071593">
        <w:rPr>
          <w:b/>
        </w:rPr>
        <w:t>5</w:t>
      </w:r>
      <w:r w:rsidRPr="008C2059">
        <w:rPr>
          <w:b/>
        </w:rPr>
        <w:t xml:space="preserve"> roku </w:t>
      </w:r>
    </w:p>
    <w:p w14:paraId="0E6F079B" w14:textId="77777777" w:rsidR="00AC3974" w:rsidRDefault="00AC3974" w:rsidP="00406CAC">
      <w:pPr>
        <w:spacing w:after="0" w:line="360" w:lineRule="auto"/>
        <w:jc w:val="both"/>
      </w:pPr>
    </w:p>
    <w:p w14:paraId="54837290" w14:textId="2BA73EED" w:rsidR="00AC3974" w:rsidRDefault="00AC3974" w:rsidP="00AE1A84">
      <w:pPr>
        <w:spacing w:before="60" w:after="0" w:line="360" w:lineRule="auto"/>
        <w:ind w:firstLine="708"/>
        <w:jc w:val="both"/>
        <w:rPr>
          <w:rFonts w:cstheme="minorHAnsi"/>
          <w:bCs/>
        </w:rPr>
      </w:pPr>
      <w:r>
        <w:t xml:space="preserve">W okresie sprawozdawczym </w:t>
      </w:r>
      <w:r w:rsidR="002D4FD0">
        <w:t xml:space="preserve">Prezydium Rady Miejskiej Tomaszowa Mazowieckiego </w:t>
      </w:r>
      <w:r>
        <w:t>na bieżąco realizowa</w:t>
      </w:r>
      <w:r w:rsidR="002D4FD0">
        <w:t>ło</w:t>
      </w:r>
      <w:r>
        <w:t xml:space="preserve"> zadania nałożone na Radę Miejską</w:t>
      </w:r>
      <w:r w:rsidR="00D77787">
        <w:t xml:space="preserve">. </w:t>
      </w:r>
    </w:p>
    <w:p w14:paraId="51CEF36D" w14:textId="259E3F51" w:rsidR="0085588F" w:rsidRDefault="0085588F" w:rsidP="00AE1A84">
      <w:pPr>
        <w:spacing w:before="60" w:after="0" w:line="360" w:lineRule="auto"/>
        <w:ind w:firstLine="708"/>
        <w:jc w:val="both"/>
      </w:pPr>
      <w:r>
        <w:t>W okresie sprawozdawczym przystąpiono do realizacji procedury uchwalania przyszłorocznego budżetu miasta. W dniu 1</w:t>
      </w:r>
      <w:r w:rsidR="00071593">
        <w:t>4</w:t>
      </w:r>
      <w:r>
        <w:t xml:space="preserve"> listopada 202</w:t>
      </w:r>
      <w:r w:rsidR="00071593">
        <w:t>5</w:t>
      </w:r>
      <w:r>
        <w:t xml:space="preserve"> roku radni otrzymali projekt Budżetu Miasta Tomaszowa Mazowieckiego na 202</w:t>
      </w:r>
      <w:r w:rsidR="00071593">
        <w:t>6</w:t>
      </w:r>
      <w:r>
        <w:t xml:space="preserve"> roku wraz z projektem Wieloletniej Prognozy Finansowej Miasta Tomaszowa Mazowieckiego na lata 202</w:t>
      </w:r>
      <w:r w:rsidR="00071593">
        <w:t>6</w:t>
      </w:r>
      <w:r>
        <w:t xml:space="preserve"> – 204</w:t>
      </w:r>
      <w:r w:rsidR="00071593">
        <w:t>2</w:t>
      </w:r>
      <w:r>
        <w:t xml:space="preserve">. Poszczególne stałe komisje na swych posiedzeniach szczegółowo omawiały w/w projekty. </w:t>
      </w:r>
    </w:p>
    <w:p w14:paraId="33241F0A" w14:textId="4A38628B" w:rsidR="00071593" w:rsidRDefault="00071593" w:rsidP="00071593">
      <w:pPr>
        <w:spacing w:before="60" w:after="0" w:line="360" w:lineRule="auto"/>
        <w:ind w:firstLine="708"/>
        <w:jc w:val="both"/>
      </w:pPr>
      <w:r>
        <w:t xml:space="preserve">Komisja Budżetu i Działalności Gospodarczej Rady Miejskiej na posiedzeniu w dniu 26 listopada 2025 roku wypracowała opinię końcową do projektu budżetu przyjmując w głosowaniu 10 wniosków, które zostały przekazane do Prezydenta Miasta celem rozważenia możliwości uwzględnienia ich </w:t>
      </w:r>
      <w:r>
        <w:br/>
        <w:t xml:space="preserve">w projekcie budżetu. </w:t>
      </w:r>
    </w:p>
    <w:p w14:paraId="0BC78732" w14:textId="182E2E3A" w:rsidR="00071593" w:rsidRDefault="00071593" w:rsidP="00071593">
      <w:pPr>
        <w:spacing w:before="60" w:after="0" w:line="360" w:lineRule="auto"/>
        <w:ind w:firstLine="708"/>
        <w:jc w:val="both"/>
      </w:pPr>
      <w:r>
        <w:t xml:space="preserve">W dniu 3 grudnia 2025 roku radni otrzymali </w:t>
      </w:r>
      <w:r w:rsidR="001E2993">
        <w:t xml:space="preserve">drugą </w:t>
      </w:r>
      <w:r>
        <w:t xml:space="preserve">wersję projektu „Budżetu Miasta Tomaszowa Mazowieckiego na 2026 roku” wraz z projektem </w:t>
      </w:r>
      <w:r w:rsidR="001E2993">
        <w:t>„</w:t>
      </w:r>
      <w:r>
        <w:t>Wieloletniej Prognozy Finansowej Miasta Tomaszowa Mazowieckiego na lata 2026 – 2042</w:t>
      </w:r>
      <w:r w:rsidR="001E2993">
        <w:t>”</w:t>
      </w:r>
      <w:r>
        <w:t>. Jednocześnie radni otrzymali zawiadomienie o zwołaniu sesji budżetowej na dzień 17 grudnia 2025 roku, która zgodnie z § 14 ust. 4 Regulaminu Rady Miejskiej Tomaszowa Mazowieckiego stanowiącego załącznik do Statutu Miasta powinna być zwołana na 14 dni przed sesją.</w:t>
      </w:r>
    </w:p>
    <w:p w14:paraId="009A445D" w14:textId="2E401AED" w:rsidR="00071593" w:rsidRDefault="00071593" w:rsidP="00071593">
      <w:pPr>
        <w:spacing w:before="60" w:after="0" w:line="360" w:lineRule="auto"/>
        <w:ind w:firstLine="708"/>
        <w:jc w:val="both"/>
      </w:pPr>
      <w:r>
        <w:t xml:space="preserve">Natomiast w dniu 8 grudnia 2025 roku radnym została przekazana autopoprawka </w:t>
      </w:r>
      <w:r>
        <w:br/>
        <w:t xml:space="preserve">do porządku sesji uwzględniająca projekty uchwał, które zostały przedłożone Radzie Miejskiej na 7 dni przed sesją. Projekty te zostały szczegółowo omówione podczas posiedzenia Prezydium Rady Miejskiej. </w:t>
      </w:r>
    </w:p>
    <w:p w14:paraId="3EB530A0" w14:textId="52D98CEB" w:rsidR="00071593" w:rsidRDefault="00627E79" w:rsidP="00627E79">
      <w:pPr>
        <w:spacing w:after="0" w:line="360" w:lineRule="auto"/>
        <w:ind w:firstLine="708"/>
        <w:jc w:val="both"/>
      </w:pPr>
      <w:r>
        <w:t>W okresie mi</w:t>
      </w:r>
      <w:r w:rsidR="001014D4">
        <w:t>ę</w:t>
      </w:r>
      <w:r>
        <w:t xml:space="preserve">dzy sesjami przewodnicząca oraz wiceprzewodniczący Rady Miejskiej </w:t>
      </w:r>
      <w:r>
        <w:br/>
        <w:t xml:space="preserve">na bieżąco rozpatrywali napływającą korespondencję. </w:t>
      </w:r>
      <w:r w:rsidR="002D4FD0">
        <w:t xml:space="preserve">W okresie </w:t>
      </w:r>
      <w:r w:rsidR="004E64F8">
        <w:t xml:space="preserve">tym </w:t>
      </w:r>
      <w:r w:rsidR="002D4FD0">
        <w:t>wpłynęł</w:t>
      </w:r>
      <w:r w:rsidR="00071593">
        <w:t>y</w:t>
      </w:r>
      <w:r w:rsidR="002D4FD0">
        <w:t xml:space="preserve"> </w:t>
      </w:r>
      <w:r w:rsidR="001E2993">
        <w:t>dwie</w:t>
      </w:r>
      <w:r w:rsidR="002D4FD0">
        <w:t xml:space="preserve"> interpelacj</w:t>
      </w:r>
      <w:r w:rsidR="00071593">
        <w:t>e radnyc</w:t>
      </w:r>
      <w:r w:rsidR="002D4FD0">
        <w:t xml:space="preserve">h, które </w:t>
      </w:r>
      <w:r w:rsidR="004E64F8">
        <w:t xml:space="preserve">zgodnie z art. 24 ust. 6 </w:t>
      </w:r>
      <w:proofErr w:type="spellStart"/>
      <w:r w:rsidR="00071593">
        <w:t>u</w:t>
      </w:r>
      <w:r w:rsidR="004E64F8">
        <w:t>sg</w:t>
      </w:r>
      <w:proofErr w:type="spellEnd"/>
      <w:r w:rsidR="004E64F8">
        <w:t xml:space="preserve"> niezwłocznie </w:t>
      </w:r>
      <w:r w:rsidR="002D4FD0">
        <w:t xml:space="preserve">zostały przekazane do Prezydenta Miasta Tomaszowa </w:t>
      </w:r>
      <w:r w:rsidR="004E64F8">
        <w:t>M</w:t>
      </w:r>
      <w:r w:rsidR="002D4FD0">
        <w:t>azowieckiego</w:t>
      </w:r>
      <w:r w:rsidR="004E64F8">
        <w:t xml:space="preserve"> celem udzielenia odpowiedzi. </w:t>
      </w:r>
      <w:r w:rsidR="00071593">
        <w:t xml:space="preserve">Rada Miejska w drodze uchwały na sesji </w:t>
      </w:r>
      <w:r w:rsidR="001E2993">
        <w:br/>
      </w:r>
      <w:r w:rsidR="00071593">
        <w:t xml:space="preserve">w dniu </w:t>
      </w:r>
      <w:r w:rsidR="001F00A6">
        <w:t xml:space="preserve">28 października 2025 roku wyznaczyła radną Martę Lublin oraz radnego Bogdana Smolarka </w:t>
      </w:r>
      <w:r w:rsidR="001F00A6">
        <w:br/>
        <w:t xml:space="preserve">na przedstawicieli Rady Miejskiej Tomaszowa Mazowieckiego do Miejskiej Rady Działalności Pożytku Publicznego w Tomaszowie Mazowieckim.  </w:t>
      </w:r>
    </w:p>
    <w:p w14:paraId="1B089EB3" w14:textId="528A799F" w:rsidR="00627E79" w:rsidRDefault="004E64F8" w:rsidP="00627E79">
      <w:pPr>
        <w:spacing w:after="0" w:line="360" w:lineRule="auto"/>
        <w:ind w:firstLine="708"/>
        <w:jc w:val="both"/>
      </w:pPr>
      <w:r>
        <w:lastRenderedPageBreak/>
        <w:t>Zgodnie z harmonogramem dyżurów przewodnicząca Rady Miejskiej oraz wiceprzewodniczący p</w:t>
      </w:r>
      <w:r w:rsidR="00627E79">
        <w:t xml:space="preserve">ełnili dyżury w Biurze Rady Miejskiej. Przyjmowali mieszkańców miasta, przede wszystkim </w:t>
      </w:r>
      <w:r w:rsidR="00427F91">
        <w:br/>
      </w:r>
      <w:r w:rsidR="00627E79">
        <w:t>w sprawach mieszkaniowych, zatrudnienia</w:t>
      </w:r>
      <w:r w:rsidR="00427F91">
        <w:t xml:space="preserve"> oraz szeroko rozumianej </w:t>
      </w:r>
      <w:r w:rsidR="00627E79">
        <w:t>pomocy</w:t>
      </w:r>
      <w:r w:rsidR="00427F91">
        <w:t xml:space="preserve"> społecznej.  </w:t>
      </w:r>
      <w:r w:rsidR="00627E79">
        <w:t xml:space="preserve"> </w:t>
      </w:r>
    </w:p>
    <w:p w14:paraId="34BCF62B" w14:textId="77777777" w:rsidR="008C2059" w:rsidRPr="00836E40" w:rsidRDefault="007631B8" w:rsidP="00406CAC">
      <w:pPr>
        <w:spacing w:after="0" w:line="360" w:lineRule="auto"/>
        <w:ind w:firstLine="708"/>
        <w:jc w:val="both"/>
      </w:pPr>
      <w:r>
        <w:t xml:space="preserve">W ramach pełnionych funkcji </w:t>
      </w:r>
      <w:r w:rsidR="008C2059" w:rsidRPr="00836E40">
        <w:t>Prezydium Rady Miejskiej Tomaszowa Mazowieckiego uczestniczyło w następujących uroczystościach i spotkaniach:</w:t>
      </w:r>
    </w:p>
    <w:p w14:paraId="5125C480" w14:textId="008CE244" w:rsidR="001E2993" w:rsidRPr="001E2993" w:rsidRDefault="001E2993" w:rsidP="009D024F">
      <w:pPr>
        <w:pStyle w:val="Akapitzlist"/>
        <w:numPr>
          <w:ilvl w:val="0"/>
          <w:numId w:val="1"/>
        </w:numPr>
        <w:spacing w:after="0" w:line="360" w:lineRule="auto"/>
        <w:jc w:val="both"/>
        <w:rPr>
          <w:bCs/>
        </w:rPr>
      </w:pPr>
      <w:r w:rsidRPr="001E2993">
        <w:rPr>
          <w:b/>
        </w:rPr>
        <w:t>30.10</w:t>
      </w:r>
      <w:r w:rsidR="009D024F" w:rsidRPr="001E2993">
        <w:rPr>
          <w:b/>
        </w:rPr>
        <w:t>.202</w:t>
      </w:r>
      <w:r w:rsidRPr="001E2993">
        <w:rPr>
          <w:b/>
        </w:rPr>
        <w:t>5</w:t>
      </w:r>
      <w:r w:rsidR="009D024F" w:rsidRPr="001E2993">
        <w:rPr>
          <w:b/>
        </w:rPr>
        <w:t xml:space="preserve"> r.</w:t>
      </w:r>
      <w:r w:rsidR="009D024F" w:rsidRPr="001E2993">
        <w:t xml:space="preserve"> – udział w </w:t>
      </w:r>
      <w:r w:rsidRPr="001E2993">
        <w:t>u</w:t>
      </w:r>
      <w:r w:rsidRPr="001E2993">
        <w:rPr>
          <w:bCs/>
        </w:rPr>
        <w:t xml:space="preserve">roczystości nadania </w:t>
      </w:r>
      <w:r w:rsidR="00440835">
        <w:rPr>
          <w:bCs/>
        </w:rPr>
        <w:t xml:space="preserve">Hospicjum Domowemu </w:t>
      </w:r>
      <w:r w:rsidRPr="001E2993">
        <w:rPr>
          <w:bCs/>
        </w:rPr>
        <w:t xml:space="preserve">imienia Pani Stanisławy Leszczyńskiej </w:t>
      </w:r>
      <w:r w:rsidR="00440835">
        <w:rPr>
          <w:bCs/>
        </w:rPr>
        <w:t xml:space="preserve">na </w:t>
      </w:r>
      <w:r w:rsidR="005155F4">
        <w:rPr>
          <w:bCs/>
        </w:rPr>
        <w:t>zaproszenie założycielki placówki dr Aliny Goski</w:t>
      </w:r>
      <w:r w:rsidR="00397B90">
        <w:rPr>
          <w:bCs/>
        </w:rPr>
        <w:t>;</w:t>
      </w:r>
      <w:r w:rsidR="00440835">
        <w:rPr>
          <w:bCs/>
        </w:rPr>
        <w:t xml:space="preserve"> </w:t>
      </w:r>
    </w:p>
    <w:p w14:paraId="503CB1DA" w14:textId="5AEAA7CE" w:rsidR="00081BDD" w:rsidRPr="001E2993" w:rsidRDefault="00397B90" w:rsidP="009D024F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rPr>
          <w:b/>
        </w:rPr>
        <w:t>01</w:t>
      </w:r>
      <w:r w:rsidRPr="001E2993">
        <w:rPr>
          <w:b/>
        </w:rPr>
        <w:t>.1</w:t>
      </w:r>
      <w:r>
        <w:rPr>
          <w:b/>
        </w:rPr>
        <w:t>1</w:t>
      </w:r>
      <w:r w:rsidRPr="001E2993">
        <w:rPr>
          <w:b/>
        </w:rPr>
        <w:t>.2025 r.</w:t>
      </w:r>
      <w:r w:rsidRPr="001E2993">
        <w:t xml:space="preserve"> </w:t>
      </w:r>
      <w:r w:rsidR="007A6E8D">
        <w:t>–</w:t>
      </w:r>
      <w:r>
        <w:t xml:space="preserve"> </w:t>
      </w:r>
      <w:r w:rsidR="007A6E8D">
        <w:t xml:space="preserve">udział w </w:t>
      </w:r>
      <w:r w:rsidR="00081BDD" w:rsidRPr="001E2993">
        <w:t>XXVII</w:t>
      </w:r>
      <w:r w:rsidR="007A6E8D">
        <w:t>I</w:t>
      </w:r>
      <w:r w:rsidR="00081BDD" w:rsidRPr="001E2993">
        <w:t xml:space="preserve"> edycji kwesty </w:t>
      </w:r>
      <w:r w:rsidR="007A6E8D">
        <w:t xml:space="preserve">cmentarnej </w:t>
      </w:r>
      <w:r w:rsidR="00081BDD" w:rsidRPr="001E2993">
        <w:t xml:space="preserve">pn. „Ratujmy </w:t>
      </w:r>
      <w:r w:rsidR="007A6E8D">
        <w:t>groby zasłużonych tomaszowian</w:t>
      </w:r>
      <w:r w:rsidR="00081BDD" w:rsidRPr="001E2993">
        <w:t>” zorganizowanej przez Towarzystwo Przyjaciół Tomaszowa Mazowieckiego;</w:t>
      </w:r>
    </w:p>
    <w:p w14:paraId="14060D74" w14:textId="77777777" w:rsidR="007A6E8D" w:rsidRPr="007A6E8D" w:rsidRDefault="00081BDD" w:rsidP="00425F72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</w:rPr>
      </w:pPr>
      <w:r w:rsidRPr="001E2993">
        <w:rPr>
          <w:b/>
        </w:rPr>
        <w:t>0</w:t>
      </w:r>
      <w:r w:rsidR="007A6E8D">
        <w:rPr>
          <w:b/>
        </w:rPr>
        <w:t>5</w:t>
      </w:r>
      <w:r w:rsidR="009D024F" w:rsidRPr="001E2993">
        <w:rPr>
          <w:b/>
        </w:rPr>
        <w:t>.</w:t>
      </w:r>
      <w:r w:rsidR="00751798" w:rsidRPr="001E2993">
        <w:rPr>
          <w:b/>
        </w:rPr>
        <w:t>1</w:t>
      </w:r>
      <w:r w:rsidRPr="001E2993">
        <w:rPr>
          <w:b/>
        </w:rPr>
        <w:t>1</w:t>
      </w:r>
      <w:r w:rsidR="006C3D9B" w:rsidRPr="001E2993">
        <w:rPr>
          <w:b/>
        </w:rPr>
        <w:t>.202</w:t>
      </w:r>
      <w:r w:rsidR="007A6E8D">
        <w:rPr>
          <w:b/>
        </w:rPr>
        <w:t>5</w:t>
      </w:r>
      <w:r w:rsidR="006C3D9B" w:rsidRPr="001E2993">
        <w:rPr>
          <w:b/>
        </w:rPr>
        <w:t xml:space="preserve"> r. </w:t>
      </w:r>
      <w:r w:rsidR="006C3D9B" w:rsidRPr="001E2993">
        <w:t xml:space="preserve">– </w:t>
      </w:r>
      <w:r w:rsidR="00425F72" w:rsidRPr="001E2993">
        <w:t xml:space="preserve">udział w </w:t>
      </w:r>
      <w:r w:rsidR="007A6E8D">
        <w:t>XVIII Powiatowym Konkursie Recytacji Poezji w Języku Angielskim;</w:t>
      </w:r>
    </w:p>
    <w:p w14:paraId="05E83747" w14:textId="77777777" w:rsidR="007A6E8D" w:rsidRPr="007A6E8D" w:rsidRDefault="00081BDD" w:rsidP="00663EC0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</w:rPr>
      </w:pPr>
      <w:r w:rsidRPr="001E2993">
        <w:rPr>
          <w:b/>
        </w:rPr>
        <w:t>11</w:t>
      </w:r>
      <w:r w:rsidR="006C5192" w:rsidRPr="001E2993">
        <w:rPr>
          <w:b/>
        </w:rPr>
        <w:t>.</w:t>
      </w:r>
      <w:r w:rsidR="00751798" w:rsidRPr="001E2993">
        <w:rPr>
          <w:b/>
        </w:rPr>
        <w:t>1</w:t>
      </w:r>
      <w:r w:rsidRPr="001E2993">
        <w:rPr>
          <w:b/>
        </w:rPr>
        <w:t>1</w:t>
      </w:r>
      <w:r w:rsidR="006C5192" w:rsidRPr="001E2993">
        <w:rPr>
          <w:b/>
        </w:rPr>
        <w:t>.202</w:t>
      </w:r>
      <w:r w:rsidR="007A6E8D">
        <w:rPr>
          <w:b/>
        </w:rPr>
        <w:t>5</w:t>
      </w:r>
      <w:r w:rsidR="009B4774" w:rsidRPr="001E2993">
        <w:rPr>
          <w:b/>
        </w:rPr>
        <w:t xml:space="preserve"> </w:t>
      </w:r>
      <w:r w:rsidR="006C5192" w:rsidRPr="001E2993">
        <w:rPr>
          <w:b/>
        </w:rPr>
        <w:t>r.</w:t>
      </w:r>
      <w:r w:rsidR="006C5192" w:rsidRPr="001E2993">
        <w:t xml:space="preserve"> – udział w </w:t>
      </w:r>
      <w:r w:rsidR="007A6E8D">
        <w:t>obchodach Narodowego Święta Niepodległości zorganizowanych przez Prezydenta Miasta Tomaszowa Mazowieckiego;</w:t>
      </w:r>
    </w:p>
    <w:p w14:paraId="778F14FA" w14:textId="77777777" w:rsidR="007A6E8D" w:rsidRPr="007A6E8D" w:rsidRDefault="007A6E8D" w:rsidP="00663EC0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</w:rPr>
      </w:pPr>
      <w:r>
        <w:rPr>
          <w:b/>
        </w:rPr>
        <w:t>20</w:t>
      </w:r>
      <w:r w:rsidR="00B42AAB" w:rsidRPr="001E2993">
        <w:rPr>
          <w:b/>
        </w:rPr>
        <w:t>.</w:t>
      </w:r>
      <w:r w:rsidR="004E11D6" w:rsidRPr="001E2993">
        <w:rPr>
          <w:b/>
        </w:rPr>
        <w:t>1</w:t>
      </w:r>
      <w:r w:rsidR="00081BDD" w:rsidRPr="001E2993">
        <w:rPr>
          <w:b/>
        </w:rPr>
        <w:t>1</w:t>
      </w:r>
      <w:r w:rsidR="00B42AAB" w:rsidRPr="001E2993">
        <w:rPr>
          <w:b/>
        </w:rPr>
        <w:t>.202</w:t>
      </w:r>
      <w:r>
        <w:rPr>
          <w:b/>
        </w:rPr>
        <w:t>5</w:t>
      </w:r>
      <w:r w:rsidR="00B42AAB" w:rsidRPr="001E2993">
        <w:rPr>
          <w:b/>
        </w:rPr>
        <w:t xml:space="preserve"> r. – </w:t>
      </w:r>
      <w:r w:rsidR="00B42AAB" w:rsidRPr="001E2993">
        <w:t xml:space="preserve">udział w </w:t>
      </w:r>
      <w:r>
        <w:t>uroczystości pożegnania Pani Doktor Kazimiery Sukniewicz z okazji zakończenia 60 – letniej kariery lekarskiej;</w:t>
      </w:r>
    </w:p>
    <w:p w14:paraId="1A7BFB69" w14:textId="77777777" w:rsidR="007A6E8D" w:rsidRPr="007A6E8D" w:rsidRDefault="007A6E8D" w:rsidP="00663EC0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</w:rPr>
      </w:pPr>
      <w:r>
        <w:rPr>
          <w:b/>
        </w:rPr>
        <w:t>21</w:t>
      </w:r>
      <w:r w:rsidR="00DB3DE1" w:rsidRPr="001E2993">
        <w:rPr>
          <w:b/>
        </w:rPr>
        <w:t>.11.202</w:t>
      </w:r>
      <w:r>
        <w:rPr>
          <w:b/>
        </w:rPr>
        <w:t>5</w:t>
      </w:r>
      <w:r w:rsidR="00DB3DE1" w:rsidRPr="001E2993">
        <w:rPr>
          <w:b/>
        </w:rPr>
        <w:t xml:space="preserve"> r</w:t>
      </w:r>
      <w:r w:rsidR="00DB3DE1" w:rsidRPr="001E2993">
        <w:t xml:space="preserve">. – udział w </w:t>
      </w:r>
      <w:r>
        <w:t>uroczystości jubileuszy długoletnich pożyć małżeńskich zorganizowanych z Urzędzie Stanu Cywilnego w Tomaszowie Mazowieckim;</w:t>
      </w:r>
    </w:p>
    <w:p w14:paraId="4906C3FD" w14:textId="6437118C" w:rsidR="007A6E8D" w:rsidRPr="00521E63" w:rsidRDefault="007A6E8D" w:rsidP="00663EC0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</w:rPr>
      </w:pPr>
      <w:r>
        <w:rPr>
          <w:b/>
        </w:rPr>
        <w:t>2</w:t>
      </w:r>
      <w:r w:rsidR="00521E63">
        <w:rPr>
          <w:b/>
        </w:rPr>
        <w:t>6</w:t>
      </w:r>
      <w:r w:rsidRPr="001E2993">
        <w:rPr>
          <w:b/>
        </w:rPr>
        <w:t>.11.202</w:t>
      </w:r>
      <w:r>
        <w:rPr>
          <w:b/>
        </w:rPr>
        <w:t>5</w:t>
      </w:r>
      <w:r w:rsidRPr="001E2993">
        <w:rPr>
          <w:b/>
        </w:rPr>
        <w:t xml:space="preserve"> r</w:t>
      </w:r>
      <w:r w:rsidRPr="001E2993">
        <w:t>. – udział w</w:t>
      </w:r>
      <w:r w:rsidR="00521E63">
        <w:t xml:space="preserve"> uroczystości pasowania na ucznia w Szkole Podstawowej nr 7 </w:t>
      </w:r>
      <w:r w:rsidR="00521E63">
        <w:br/>
        <w:t>w Tomaszowie Mazowieckim;</w:t>
      </w:r>
    </w:p>
    <w:p w14:paraId="3038C04C" w14:textId="4DFF9B65" w:rsidR="00521E63" w:rsidRPr="00521E63" w:rsidRDefault="00521E63" w:rsidP="00663EC0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</w:rPr>
      </w:pPr>
      <w:r>
        <w:rPr>
          <w:b/>
        </w:rPr>
        <w:t>28</w:t>
      </w:r>
      <w:r w:rsidRPr="001E2993">
        <w:rPr>
          <w:b/>
        </w:rPr>
        <w:t>.11.202</w:t>
      </w:r>
      <w:r>
        <w:rPr>
          <w:b/>
        </w:rPr>
        <w:t>5</w:t>
      </w:r>
      <w:r w:rsidRPr="001E2993">
        <w:rPr>
          <w:b/>
        </w:rPr>
        <w:t xml:space="preserve"> r</w:t>
      </w:r>
      <w:r w:rsidRPr="001E2993">
        <w:t>. – udział w</w:t>
      </w:r>
      <w:r>
        <w:t xml:space="preserve"> uroczystej Mszy Świętej z okazji uczczenia 195. rocznicy Wybuchu Powstania Listopadowego;</w:t>
      </w:r>
    </w:p>
    <w:p w14:paraId="3271E1FC" w14:textId="154DDEF7" w:rsidR="00521E63" w:rsidRPr="00521E63" w:rsidRDefault="00521E63" w:rsidP="00663EC0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</w:rPr>
      </w:pPr>
      <w:r>
        <w:rPr>
          <w:b/>
        </w:rPr>
        <w:t>28</w:t>
      </w:r>
      <w:r w:rsidRPr="001E2993">
        <w:rPr>
          <w:b/>
        </w:rPr>
        <w:t>.11.202</w:t>
      </w:r>
      <w:r>
        <w:rPr>
          <w:b/>
        </w:rPr>
        <w:t>5</w:t>
      </w:r>
      <w:r w:rsidRPr="001E2993">
        <w:rPr>
          <w:b/>
        </w:rPr>
        <w:t xml:space="preserve"> r</w:t>
      </w:r>
      <w:r w:rsidRPr="001E2993">
        <w:t>. – udział</w:t>
      </w:r>
      <w:r>
        <w:t xml:space="preserve"> w uroczystym jubileuszowym spotkaniu z okazji 35 – </w:t>
      </w:r>
      <w:proofErr w:type="spellStart"/>
      <w:r>
        <w:t>lecia</w:t>
      </w:r>
      <w:proofErr w:type="spellEnd"/>
      <w:r>
        <w:t xml:space="preserve"> Miejskiego Ośrodka Pomocy Społecznej w Tomaszowie Mazowieckim;</w:t>
      </w:r>
    </w:p>
    <w:p w14:paraId="3FB3160C" w14:textId="5D6B1D92" w:rsidR="00521E63" w:rsidRPr="00521E63" w:rsidRDefault="00521E63" w:rsidP="00663EC0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</w:rPr>
      </w:pPr>
      <w:r>
        <w:rPr>
          <w:b/>
        </w:rPr>
        <w:t>05</w:t>
      </w:r>
      <w:r w:rsidRPr="001E2993">
        <w:rPr>
          <w:b/>
        </w:rPr>
        <w:t>.1</w:t>
      </w:r>
      <w:r>
        <w:rPr>
          <w:b/>
        </w:rPr>
        <w:t>2</w:t>
      </w:r>
      <w:r w:rsidRPr="001E2993">
        <w:rPr>
          <w:b/>
        </w:rPr>
        <w:t>.202</w:t>
      </w:r>
      <w:r>
        <w:rPr>
          <w:b/>
        </w:rPr>
        <w:t>5</w:t>
      </w:r>
      <w:r w:rsidRPr="001E2993">
        <w:rPr>
          <w:b/>
        </w:rPr>
        <w:t xml:space="preserve"> r</w:t>
      </w:r>
      <w:r w:rsidRPr="001E2993">
        <w:t>. – udział</w:t>
      </w:r>
      <w:r>
        <w:t xml:space="preserve"> w uroczystości z okazji 60 – </w:t>
      </w:r>
      <w:proofErr w:type="spellStart"/>
      <w:r>
        <w:t>lecia</w:t>
      </w:r>
      <w:proofErr w:type="spellEnd"/>
      <w:r>
        <w:t xml:space="preserve"> Państwowej Szkoły Muzycznej </w:t>
      </w:r>
      <w:r>
        <w:br/>
        <w:t>I i II Stopnia im. prof. T. Wrońskiego</w:t>
      </w:r>
      <w:r w:rsidR="006150F0">
        <w:t xml:space="preserve"> w Tomaszowie Mazowieckim</w:t>
      </w:r>
      <w:r>
        <w:t>;</w:t>
      </w:r>
    </w:p>
    <w:p w14:paraId="064FBA90" w14:textId="56D2CA69" w:rsidR="00521E63" w:rsidRPr="00EB51FC" w:rsidRDefault="00521E63" w:rsidP="00663EC0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</w:rPr>
      </w:pPr>
      <w:r>
        <w:t xml:space="preserve"> </w:t>
      </w:r>
      <w:r>
        <w:rPr>
          <w:b/>
        </w:rPr>
        <w:t>05</w:t>
      </w:r>
      <w:r w:rsidRPr="001E2993">
        <w:rPr>
          <w:b/>
        </w:rPr>
        <w:t>.1</w:t>
      </w:r>
      <w:r>
        <w:rPr>
          <w:b/>
        </w:rPr>
        <w:t>2</w:t>
      </w:r>
      <w:r w:rsidRPr="001E2993">
        <w:rPr>
          <w:b/>
        </w:rPr>
        <w:t>.202</w:t>
      </w:r>
      <w:r>
        <w:rPr>
          <w:b/>
        </w:rPr>
        <w:t>5</w:t>
      </w:r>
      <w:r w:rsidRPr="001E2993">
        <w:rPr>
          <w:b/>
        </w:rPr>
        <w:t xml:space="preserve"> r</w:t>
      </w:r>
      <w:r w:rsidRPr="001E2993">
        <w:t>. – udział</w:t>
      </w:r>
      <w:r>
        <w:t xml:space="preserve"> w spotkaniu wigilijnym na zaproszenie Stowarzyszenia Abstynenckiego „AZYL”</w:t>
      </w:r>
      <w:r w:rsidR="00EB51FC">
        <w:t>;</w:t>
      </w:r>
    </w:p>
    <w:p w14:paraId="3474C34A" w14:textId="39E7A947" w:rsidR="00EB51FC" w:rsidRPr="00EB51FC" w:rsidRDefault="00EB51FC" w:rsidP="00663EC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bCs/>
        </w:rPr>
      </w:pPr>
      <w:r>
        <w:rPr>
          <w:b/>
        </w:rPr>
        <w:t>1</w:t>
      </w:r>
      <w:r>
        <w:rPr>
          <w:b/>
        </w:rPr>
        <w:t>5</w:t>
      </w:r>
      <w:r w:rsidRPr="001E2993">
        <w:rPr>
          <w:b/>
        </w:rPr>
        <w:t>.1</w:t>
      </w:r>
      <w:r>
        <w:rPr>
          <w:b/>
        </w:rPr>
        <w:t>2</w:t>
      </w:r>
      <w:r w:rsidRPr="001E2993">
        <w:rPr>
          <w:b/>
        </w:rPr>
        <w:t>.202</w:t>
      </w:r>
      <w:r>
        <w:rPr>
          <w:b/>
        </w:rPr>
        <w:t>5</w:t>
      </w:r>
      <w:r w:rsidRPr="001E2993">
        <w:rPr>
          <w:b/>
        </w:rPr>
        <w:t xml:space="preserve"> r</w:t>
      </w:r>
      <w:r w:rsidRPr="001E2993">
        <w:t>. – udział</w:t>
      </w:r>
      <w:r>
        <w:t xml:space="preserve"> w u</w:t>
      </w:r>
      <w:r w:rsidRPr="00EB51FC">
        <w:rPr>
          <w:rFonts w:cstheme="minorHAnsi"/>
          <w:bCs/>
        </w:rPr>
        <w:t>roczyst</w:t>
      </w:r>
      <w:r>
        <w:rPr>
          <w:rFonts w:cstheme="minorHAnsi"/>
          <w:bCs/>
        </w:rPr>
        <w:t>ym</w:t>
      </w:r>
      <w:r w:rsidRPr="00EB51FC">
        <w:rPr>
          <w:rFonts w:cstheme="minorHAnsi"/>
          <w:bCs/>
        </w:rPr>
        <w:t xml:space="preserve"> przekazani</w:t>
      </w:r>
      <w:r>
        <w:rPr>
          <w:rFonts w:cstheme="minorHAnsi"/>
          <w:bCs/>
        </w:rPr>
        <w:t>u</w:t>
      </w:r>
      <w:r w:rsidRPr="00EB51FC">
        <w:rPr>
          <w:rFonts w:cstheme="minorHAnsi"/>
          <w:bCs/>
        </w:rPr>
        <w:t xml:space="preserve"> obowiązków Dowódcy 25 Brygady Kawalerii Powietrznej</w:t>
      </w:r>
      <w:r>
        <w:rPr>
          <w:rFonts w:cstheme="minorHAnsi"/>
          <w:bCs/>
        </w:rPr>
        <w:t xml:space="preserve"> im. Księcia Józefa Poniatowskiego. </w:t>
      </w:r>
    </w:p>
    <w:sectPr w:rsidR="00EB51FC" w:rsidRPr="00EB51FC" w:rsidSect="00A54F6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F7AAF"/>
    <w:multiLevelType w:val="hybridMultilevel"/>
    <w:tmpl w:val="D0A600DE"/>
    <w:lvl w:ilvl="0" w:tplc="8E943C6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63625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974"/>
    <w:rsid w:val="00071593"/>
    <w:rsid w:val="00081BDD"/>
    <w:rsid w:val="000B6309"/>
    <w:rsid w:val="001014D4"/>
    <w:rsid w:val="001275B9"/>
    <w:rsid w:val="001E2993"/>
    <w:rsid w:val="001F00A6"/>
    <w:rsid w:val="00210903"/>
    <w:rsid w:val="00241E7F"/>
    <w:rsid w:val="002B02FE"/>
    <w:rsid w:val="002D4FD0"/>
    <w:rsid w:val="00334DCF"/>
    <w:rsid w:val="00397B90"/>
    <w:rsid w:val="003E60AD"/>
    <w:rsid w:val="00406CAC"/>
    <w:rsid w:val="00421E74"/>
    <w:rsid w:val="00425F72"/>
    <w:rsid w:val="00427F91"/>
    <w:rsid w:val="00440835"/>
    <w:rsid w:val="00495261"/>
    <w:rsid w:val="004E11D6"/>
    <w:rsid w:val="004E64F8"/>
    <w:rsid w:val="005155F4"/>
    <w:rsid w:val="00521E63"/>
    <w:rsid w:val="00593043"/>
    <w:rsid w:val="006150F0"/>
    <w:rsid w:val="00627E79"/>
    <w:rsid w:val="00645F40"/>
    <w:rsid w:val="0065546F"/>
    <w:rsid w:val="00663EC0"/>
    <w:rsid w:val="00673410"/>
    <w:rsid w:val="00684022"/>
    <w:rsid w:val="006C3D9B"/>
    <w:rsid w:val="006C5192"/>
    <w:rsid w:val="0070711B"/>
    <w:rsid w:val="00751798"/>
    <w:rsid w:val="007631B8"/>
    <w:rsid w:val="00782DD0"/>
    <w:rsid w:val="007A6E8D"/>
    <w:rsid w:val="00836E40"/>
    <w:rsid w:val="0085588F"/>
    <w:rsid w:val="00891C9E"/>
    <w:rsid w:val="008C2059"/>
    <w:rsid w:val="00904103"/>
    <w:rsid w:val="00922DB7"/>
    <w:rsid w:val="009410FC"/>
    <w:rsid w:val="00987AE2"/>
    <w:rsid w:val="00997BF7"/>
    <w:rsid w:val="009B4774"/>
    <w:rsid w:val="009D024F"/>
    <w:rsid w:val="00A54F6B"/>
    <w:rsid w:val="00AB374B"/>
    <w:rsid w:val="00AC3974"/>
    <w:rsid w:val="00AE1A84"/>
    <w:rsid w:val="00B148D8"/>
    <w:rsid w:val="00B2709C"/>
    <w:rsid w:val="00B42AAB"/>
    <w:rsid w:val="00BA4F42"/>
    <w:rsid w:val="00BC7D97"/>
    <w:rsid w:val="00BD1E25"/>
    <w:rsid w:val="00C6225C"/>
    <w:rsid w:val="00CC4623"/>
    <w:rsid w:val="00CF2D27"/>
    <w:rsid w:val="00D0248C"/>
    <w:rsid w:val="00D55BD8"/>
    <w:rsid w:val="00D77787"/>
    <w:rsid w:val="00DB3DE1"/>
    <w:rsid w:val="00DD7DA0"/>
    <w:rsid w:val="00E14291"/>
    <w:rsid w:val="00E43230"/>
    <w:rsid w:val="00EB51FC"/>
    <w:rsid w:val="00EC5708"/>
    <w:rsid w:val="00F23C81"/>
    <w:rsid w:val="00FD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3D832"/>
  <w15:chartTrackingRefBased/>
  <w15:docId w15:val="{4B740161-58DA-4802-A009-DE570039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2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632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Wieteska</dc:creator>
  <cp:keywords/>
  <dc:description/>
  <cp:lastModifiedBy>Edyta Wieteska</cp:lastModifiedBy>
  <cp:revision>4</cp:revision>
  <cp:lastPrinted>2025-12-11T07:47:00Z</cp:lastPrinted>
  <dcterms:created xsi:type="dcterms:W3CDTF">2025-12-08T08:46:00Z</dcterms:created>
  <dcterms:modified xsi:type="dcterms:W3CDTF">2025-12-11T07:47:00Z</dcterms:modified>
</cp:coreProperties>
</file>